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FA2E04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FA2E04" w:rsidRPr="00FA2E04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FA2E04" w:rsidRPr="00FA2E04">
          <w:rPr>
            <w:rStyle w:val="a9"/>
          </w:rPr>
          <w:t>ь</w:t>
        </w:r>
        <w:r w:rsidR="00FA2E04" w:rsidRPr="00FA2E04">
          <w:rPr>
            <w:rStyle w:val="a9"/>
          </w:rPr>
          <w:t>ный университет имени В. И. Вернадского» (Институт экономики и управления)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A2E0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063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A2E0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063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A2E0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063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A2E0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FA2E0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FA2E0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A2E04" w:rsidRDefault="00F06873" w:rsidP="00FA2E04">
      <w:pPr>
        <w:jc w:val="right"/>
        <w:rPr>
          <w:sz w:val="20"/>
        </w:rPr>
      </w:pPr>
      <w:r w:rsidRPr="00F06873">
        <w:t>Таблица 2</w:t>
      </w:r>
      <w:r w:rsidR="00831DCF">
        <w:fldChar w:fldCharType="begin"/>
      </w:r>
      <w:r w:rsidR="00FA2E04">
        <w:instrText xml:space="preserve"> INCLUDETEXT  "D:\\СОУТ Вся\\Базы РМ\\Крымский универ\\ARMv51_files\\sv_ved_org_8.xml" \! \t "C:\\Program Files (x86)\\Аттестация-5.1\\xsl\\per_rm\\form2_01.xsl"  \* MERGEFORMAT </w:instrText>
      </w:r>
      <w:r w:rsidR="00831DCF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32"/>
        <w:gridCol w:w="332"/>
        <w:gridCol w:w="485"/>
        <w:gridCol w:w="332"/>
        <w:gridCol w:w="332"/>
        <w:gridCol w:w="485"/>
        <w:gridCol w:w="485"/>
        <w:gridCol w:w="485"/>
        <w:gridCol w:w="485"/>
        <w:gridCol w:w="485"/>
        <w:gridCol w:w="486"/>
        <w:gridCol w:w="486"/>
        <w:gridCol w:w="486"/>
        <w:gridCol w:w="486"/>
        <w:gridCol w:w="486"/>
        <w:gridCol w:w="638"/>
        <w:gridCol w:w="638"/>
        <w:gridCol w:w="638"/>
        <w:gridCol w:w="638"/>
        <w:gridCol w:w="638"/>
        <w:gridCol w:w="486"/>
        <w:gridCol w:w="421"/>
      </w:tblGrid>
      <w:tr w:rsidR="00FA2E04">
        <w:trPr>
          <w:divId w:val="207882364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</w:t>
            </w:r>
            <w:proofErr w:type="spellStart"/>
            <w:r>
              <w:rPr>
                <w:sz w:val="16"/>
                <w:szCs w:val="16"/>
              </w:rPr>
              <w:t>да</w:t>
            </w:r>
            <w:proofErr w:type="gramStart"/>
            <w:r>
              <w:rPr>
                <w:sz w:val="16"/>
                <w:szCs w:val="16"/>
              </w:rPr>
              <w:t>,н</w:t>
            </w:r>
            <w:proofErr w:type="gramEnd"/>
            <w:r>
              <w:rPr>
                <w:sz w:val="16"/>
                <w:szCs w:val="16"/>
              </w:rPr>
              <w:t>ет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FA2E04">
        <w:trPr>
          <w:divId w:val="2078823641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аэрозоли преимущественно </w:t>
            </w:r>
            <w:proofErr w:type="spellStart"/>
            <w:r>
              <w:rPr>
                <w:sz w:val="16"/>
                <w:szCs w:val="16"/>
              </w:rPr>
              <w:t>фиброгенного</w:t>
            </w:r>
            <w:proofErr w:type="spellEnd"/>
            <w:r>
              <w:rPr>
                <w:sz w:val="16"/>
                <w:szCs w:val="16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FA2E04" w:rsidRDefault="00FA2E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rPr>
                <w:sz w:val="16"/>
                <w:szCs w:val="16"/>
              </w:rPr>
            </w:pPr>
          </w:p>
        </w:tc>
      </w:tr>
      <w:tr w:rsidR="00FA2E04">
        <w:trPr>
          <w:divId w:val="2078823641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Институт экономики и управления (структурное подразделение) ФГАОУ ВО «КФУ им. В.И. Вернадского»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менеджмента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3А (1)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Эксплуатационно-технический отдел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(18)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Кафедра государственного и муниципального управления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по работе с иностранными гражданами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специалист-эксперт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FA2E04">
        <w:trPr>
          <w:divId w:val="2078823641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Центр </w:t>
            </w:r>
            <w:proofErr w:type="spellStart"/>
            <w:proofErr w:type="gramStart"/>
            <w:r>
              <w:rPr>
                <w:sz w:val="18"/>
                <w:szCs w:val="18"/>
              </w:rPr>
              <w:t>дополнительно-го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профессионального образования и приносящей доход деятельности</w:t>
            </w:r>
          </w:p>
        </w:tc>
      </w:tr>
      <w:tr w:rsidR="00FA2E04">
        <w:trPr>
          <w:divId w:val="20788236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центра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2E04" w:rsidRDefault="00FA2E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831DCF" w:rsidP="00FA2E04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1F03D3">
          <w:rPr>
            <w:rStyle w:val="a9"/>
          </w:rPr>
          <w:t>27.10.2020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A2E04" w:rsidP="009D6532">
            <w:pPr>
              <w:pStyle w:val="aa"/>
            </w:pPr>
            <w:r>
              <w:t xml:space="preserve">Директор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A2E04" w:rsidP="009D6532">
            <w:pPr>
              <w:pStyle w:val="aa"/>
            </w:pPr>
            <w:r>
              <w:t>Реутов В.Е.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A2E0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A2E04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A2E04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A2E04" w:rsidP="009D6532">
            <w:pPr>
              <w:pStyle w:val="aa"/>
            </w:pPr>
            <w:r>
              <w:t>Доцент кафедры экономики агропр</w:t>
            </w:r>
            <w:r>
              <w:t>о</w:t>
            </w:r>
            <w:r>
              <w:t>мышленного комплекса, председатель профкома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A2E04" w:rsidP="009D6532">
            <w:pPr>
              <w:pStyle w:val="aa"/>
            </w:pPr>
            <w:r>
              <w:t>Дятел В.Н.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A2E04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A2E04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proofErr w:type="spellStart"/>
            <w:r>
              <w:t>Пенчковская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(дата)</w:t>
            </w: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r>
              <w:t>Главный 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r>
              <w:t>Сараев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(дата)</w:t>
            </w: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A2E04" w:rsidRPr="00FA2E04" w:rsidRDefault="00FA2E04" w:rsidP="009D6532">
            <w:pPr>
              <w:pStyle w:val="aa"/>
            </w:pPr>
          </w:p>
        </w:tc>
      </w:tr>
      <w:tr w:rsidR="00FA2E04" w:rsidRPr="00FA2E04" w:rsidTr="00FA2E04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A2E04" w:rsidRPr="00FA2E04" w:rsidRDefault="00FA2E04" w:rsidP="009D6532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FA2E04" w:rsidTr="00FA2E0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A2E04" w:rsidRDefault="00FA2E04" w:rsidP="002743B5">
            <w:pPr>
              <w:pStyle w:val="aa"/>
            </w:pPr>
            <w:r w:rsidRPr="00FA2E04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A2E04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A2E04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A2E04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A2E04" w:rsidRDefault="00FA2E04" w:rsidP="002743B5">
            <w:pPr>
              <w:pStyle w:val="aa"/>
            </w:pPr>
            <w:r w:rsidRPr="00FA2E04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FA2E04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FA2E04" w:rsidRDefault="002743B5" w:rsidP="002743B5">
            <w:pPr>
              <w:pStyle w:val="aa"/>
            </w:pPr>
          </w:p>
        </w:tc>
      </w:tr>
      <w:tr w:rsidR="002743B5" w:rsidRPr="00FA2E04" w:rsidTr="00FA2E0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FA2E04" w:rsidRDefault="00FA2E04" w:rsidP="002743B5">
            <w:pPr>
              <w:pStyle w:val="aa"/>
              <w:rPr>
                <w:b/>
                <w:vertAlign w:val="superscript"/>
              </w:rPr>
            </w:pPr>
            <w:r w:rsidRPr="00FA2E04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FA2E04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FA2E04" w:rsidRDefault="00FA2E04" w:rsidP="002743B5">
            <w:pPr>
              <w:pStyle w:val="aa"/>
              <w:rPr>
                <w:b/>
                <w:vertAlign w:val="superscript"/>
              </w:rPr>
            </w:pPr>
            <w:r w:rsidRPr="00FA2E0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FA2E04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FA2E04" w:rsidRDefault="00FA2E04" w:rsidP="002743B5">
            <w:pPr>
              <w:pStyle w:val="aa"/>
              <w:rPr>
                <w:b/>
                <w:vertAlign w:val="superscript"/>
              </w:rPr>
            </w:pPr>
            <w:r w:rsidRPr="00FA2E0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FA2E04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FA2E04" w:rsidRDefault="00FA2E04" w:rsidP="002743B5">
            <w:pPr>
              <w:pStyle w:val="aa"/>
              <w:rPr>
                <w:vertAlign w:val="superscript"/>
              </w:rPr>
            </w:pPr>
            <w:r w:rsidRPr="00FA2E04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E04" w:rsidRPr="00FA2E04" w:rsidRDefault="00FA2E04" w:rsidP="00FA2E04">
      <w:pPr>
        <w:pStyle w:val="aa"/>
        <w:rPr>
          <w:sz w:val="24"/>
        </w:rPr>
      </w:pPr>
      <w:r>
        <w:separator/>
      </w:r>
    </w:p>
  </w:endnote>
  <w:endnote w:type="continuationSeparator" w:id="1">
    <w:p w:rsidR="00FA2E04" w:rsidRPr="00FA2E04" w:rsidRDefault="00FA2E04" w:rsidP="00FA2E04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E04" w:rsidRPr="00FA2E04" w:rsidRDefault="00FA2E04" w:rsidP="00FA2E04">
      <w:pPr>
        <w:pStyle w:val="aa"/>
        <w:rPr>
          <w:sz w:val="24"/>
        </w:rPr>
      </w:pPr>
      <w:r>
        <w:separator/>
      </w:r>
    </w:p>
  </w:footnote>
  <w:footnote w:type="continuationSeparator" w:id="1">
    <w:p w:rsidR="00FA2E04" w:rsidRPr="00FA2E04" w:rsidRDefault="00FA2E04" w:rsidP="00FA2E04">
      <w:pPr>
        <w:pStyle w:val="aa"/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59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"/>
    <w:docVar w:name="close_doc_flag" w:val="0"/>
    <w:docVar w:name="doc_name" w:val="Документ59"/>
    <w:docVar w:name="doc_type" w:val="5"/>
    <w:docVar w:name="fill_date" w:val="27.10.2020"/>
    <w:docVar w:name="org_guid" w:val="FCF0DE938FD4439589CA25DF831227C8"/>
    <w:docVar w:name="org_id" w:val="8"/>
    <w:docVar w:name="org_name" w:val="     "/>
    <w:docVar w:name="pers_guids" w:val="0A9A6BEAC69D45C7B721BD4CCBEA4117@"/>
    <w:docVar w:name="pers_snils" w:val="0A9A6BEAC69D45C7B721BD4CCBEA4117@"/>
    <w:docVar w:name="pred_dolg" w:val="Директор  "/>
    <w:docVar w:name="pred_fio" w:val="Реутов В.Е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Институт экономики и управления)"/>
    <w:docVar w:name="step_test" w:val="54"/>
    <w:docVar w:name="sv_docs" w:val="1"/>
  </w:docVars>
  <w:rsids>
    <w:rsidRoot w:val="00FA2E04"/>
    <w:rsid w:val="0002033E"/>
    <w:rsid w:val="000C5130"/>
    <w:rsid w:val="000D3760"/>
    <w:rsid w:val="000F0714"/>
    <w:rsid w:val="00196135"/>
    <w:rsid w:val="001A7AC3"/>
    <w:rsid w:val="001B19D8"/>
    <w:rsid w:val="001F03D3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3389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74569"/>
    <w:rsid w:val="006E4DFC"/>
    <w:rsid w:val="00725C51"/>
    <w:rsid w:val="00820552"/>
    <w:rsid w:val="00831DCF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A2E04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FA2E0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A2E04"/>
    <w:rPr>
      <w:sz w:val="24"/>
    </w:rPr>
  </w:style>
  <w:style w:type="paragraph" w:styleId="ad">
    <w:name w:val="footer"/>
    <w:basedOn w:val="a"/>
    <w:link w:val="ae"/>
    <w:rsid w:val="00FA2E0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A2E0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3</Pages>
  <Words>609</Words>
  <Characters>4723</Characters>
  <Application>Microsoft Office Word</Application>
  <DocSecurity>0</DocSecurity>
  <Lines>472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3</cp:revision>
  <dcterms:created xsi:type="dcterms:W3CDTF">2020-10-26T11:27:00Z</dcterms:created>
  <dcterms:modified xsi:type="dcterms:W3CDTF">2020-10-26T11:29:00Z</dcterms:modified>
</cp:coreProperties>
</file>